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66" w:rsidRPr="005B79D0" w:rsidRDefault="0039036E" w:rsidP="005B79D0">
      <w:pPr>
        <w:jc w:val="center"/>
        <w:rPr>
          <w:b/>
          <w:sz w:val="24"/>
          <w:lang w:val="sr-Latn-CS"/>
        </w:rPr>
      </w:pPr>
      <w:r w:rsidRPr="005B79D0">
        <w:rPr>
          <w:rFonts w:ascii="Arial" w:hAnsi="Arial" w:cs="Arial"/>
          <w:b/>
          <w:sz w:val="28"/>
          <w:lang w:val="sr-Latn-CS"/>
        </w:rPr>
        <w:t>Povratne informacije nastavniku od učenika: ,,Semafor“</w:t>
      </w:r>
    </w:p>
    <w:p w:rsidR="00E15BD8" w:rsidRPr="005C7E99" w:rsidRDefault="00E15BD8" w:rsidP="005C7E99">
      <w:pPr>
        <w:pStyle w:val="NoSpacing"/>
        <w:jc w:val="center"/>
      </w:pPr>
    </w:p>
    <w:p w:rsidR="00796A74" w:rsidRDefault="005C7E99" w:rsidP="00796A74">
      <w:pPr>
        <w:pStyle w:val="NoSpacing"/>
        <w:spacing w:line="36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796A74">
        <w:rPr>
          <w:rFonts w:ascii="Arial" w:hAnsi="Arial" w:cs="Arial"/>
          <w:sz w:val="24"/>
        </w:rPr>
        <w:t xml:space="preserve">Učenici odjeljenja II-2, procjenjivali su sopstveno učenje i postizanje planiranih ciljeva uz pomoć 3 kartice sa zelenim, žutim i crvenim emotikonom, čime su unaprijedili ključnu kompetenciju </w:t>
      </w:r>
      <w:r w:rsidR="00796A74" w:rsidRPr="00796A74">
        <w:rPr>
          <w:rFonts w:ascii="Arial" w:hAnsi="Arial" w:cs="Arial"/>
          <w:i/>
          <w:sz w:val="24"/>
        </w:rPr>
        <w:t>Učiti kako učiti i lična kompetencija.</w:t>
      </w:r>
      <w:r w:rsidR="00796A74">
        <w:rPr>
          <w:rFonts w:ascii="Arial" w:hAnsi="Arial" w:cs="Arial"/>
          <w:i/>
          <w:sz w:val="24"/>
        </w:rPr>
        <w:t xml:space="preserve"> </w:t>
      </w:r>
    </w:p>
    <w:p w:rsidR="00026A0C" w:rsidRPr="00796A74" w:rsidRDefault="00796A74" w:rsidP="00796A74">
      <w:pPr>
        <w:pStyle w:val="NoSpacing"/>
        <w:spacing w:line="360" w:lineRule="auto"/>
        <w:rPr>
          <w:rFonts w:ascii="Arial" w:hAnsi="Arial" w:cs="Arial"/>
          <w:caps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796A74">
        <w:rPr>
          <w:rFonts w:ascii="Arial" w:hAnsi="Arial" w:cs="Arial"/>
          <w:sz w:val="24"/>
          <w:u w:val="single"/>
        </w:rPr>
        <w:t>Procjena učenika prikazana je tabelarno.</w:t>
      </w:r>
    </w:p>
    <w:p w:rsidR="005F588F" w:rsidRDefault="005F588F" w:rsidP="00B84E3B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4"/>
        <w:tblW w:w="7621" w:type="dxa"/>
        <w:tblLook w:val="04A0"/>
      </w:tblPr>
      <w:tblGrid>
        <w:gridCol w:w="1609"/>
        <w:gridCol w:w="1476"/>
        <w:gridCol w:w="1559"/>
        <w:gridCol w:w="1418"/>
        <w:gridCol w:w="1559"/>
      </w:tblGrid>
      <w:tr w:rsidR="005B79D0" w:rsidTr="005B79D0">
        <w:trPr>
          <w:trHeight w:val="340"/>
        </w:trPr>
        <w:tc>
          <w:tcPr>
            <w:tcW w:w="160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B22810" w:rsidRPr="0039036E" w:rsidRDefault="0039036E" w:rsidP="00A42DC3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Prisutnih učenika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22810" w:rsidRPr="0039036E" w:rsidRDefault="0039036E" w:rsidP="00A42DC3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39036E">
              <w:rPr>
                <w:rFonts w:ascii="Arial" w:hAnsi="Arial" w:cs="Arial"/>
                <w:b/>
                <w:sz w:val="24"/>
              </w:rPr>
              <w:t>Odsutn</w:t>
            </w:r>
            <w:r>
              <w:rPr>
                <w:rFonts w:ascii="Arial" w:hAnsi="Arial" w:cs="Arial"/>
                <w:b/>
                <w:sz w:val="24"/>
              </w:rPr>
              <w:t>ih učenika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9036E" w:rsidRPr="00A42DC3" w:rsidRDefault="005B79D0" w:rsidP="0039036E">
            <w:pPr>
              <w:pStyle w:val="NoSpacing"/>
              <w:jc w:val="center"/>
              <w:rPr>
                <w:b/>
                <w:sz w:val="24"/>
              </w:rPr>
            </w:pPr>
            <w:r w:rsidRPr="0039036E">
              <w:rPr>
                <w:b/>
                <w:sz w:val="24"/>
              </w:rPr>
              <w:drawing>
                <wp:inline distT="0" distB="0" distL="0" distR="0">
                  <wp:extent cx="428625" cy="390525"/>
                  <wp:effectExtent l="19050" t="0" r="952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179" r="63462" b="40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22810" w:rsidRPr="00A42DC3" w:rsidRDefault="005B79D0" w:rsidP="00A42DC3">
            <w:pPr>
              <w:pStyle w:val="NoSpacing"/>
              <w:jc w:val="center"/>
              <w:rPr>
                <w:b/>
                <w:sz w:val="24"/>
              </w:rPr>
            </w:pPr>
            <w:r w:rsidRPr="0039036E">
              <w:rPr>
                <w:b/>
                <w:sz w:val="24"/>
              </w:rPr>
              <w:drawing>
                <wp:inline distT="0" distB="0" distL="0" distR="0">
                  <wp:extent cx="390525" cy="390525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0224" t="2545" r="37740" b="43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2810" w:rsidRPr="00A42DC3" w:rsidRDefault="005B79D0" w:rsidP="00A42DC3">
            <w:pPr>
              <w:pStyle w:val="NoSpacing"/>
              <w:jc w:val="center"/>
              <w:rPr>
                <w:b/>
                <w:sz w:val="24"/>
              </w:rPr>
            </w:pPr>
            <w:r w:rsidRPr="0039036E">
              <w:rPr>
                <w:b/>
                <w:sz w:val="24"/>
              </w:rPr>
              <w:drawing>
                <wp:inline distT="0" distB="0" distL="0" distR="0">
                  <wp:extent cx="419100" cy="390525"/>
                  <wp:effectExtent l="1905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6426" t="2937" r="11218" b="42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10" w:rsidTr="005B79D0">
        <w:trPr>
          <w:trHeight w:val="340"/>
        </w:trPr>
        <w:tc>
          <w:tcPr>
            <w:tcW w:w="1609" w:type="dxa"/>
            <w:tcBorders>
              <w:left w:val="double" w:sz="4" w:space="0" w:color="auto"/>
            </w:tcBorders>
          </w:tcPr>
          <w:p w:rsidR="00B22810" w:rsidRPr="00A42DC3" w:rsidRDefault="00B22810" w:rsidP="00A42DC3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A42DC3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476" w:type="dxa"/>
          </w:tcPr>
          <w:p w:rsidR="00B22810" w:rsidRPr="00A42DC3" w:rsidRDefault="00B22810" w:rsidP="00A42DC3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559" w:type="dxa"/>
          </w:tcPr>
          <w:p w:rsidR="00B22810" w:rsidRPr="00A42DC3" w:rsidRDefault="005B79D0" w:rsidP="00A42DC3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418" w:type="dxa"/>
          </w:tcPr>
          <w:p w:rsidR="00B22810" w:rsidRPr="00A42DC3" w:rsidRDefault="00796A74" w:rsidP="00A42DC3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B22810" w:rsidRPr="00A42DC3" w:rsidRDefault="005B79D0" w:rsidP="00A42DC3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</w:tc>
      </w:tr>
      <w:tr w:rsidR="00B22810" w:rsidTr="005B79D0">
        <w:trPr>
          <w:trHeight w:val="340"/>
        </w:trPr>
        <w:tc>
          <w:tcPr>
            <w:tcW w:w="1609" w:type="dxa"/>
            <w:tcBorders>
              <w:left w:val="double" w:sz="4" w:space="0" w:color="auto"/>
              <w:bottom w:val="double" w:sz="4" w:space="0" w:color="auto"/>
            </w:tcBorders>
          </w:tcPr>
          <w:p w:rsidR="00B22810" w:rsidRPr="00A42DC3" w:rsidRDefault="00B22810" w:rsidP="00A42DC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A42DC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88 </w:t>
            </w:r>
            <w:r w:rsidRPr="00A42DC3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22810" w:rsidRPr="00A42DC3" w:rsidRDefault="00B22810" w:rsidP="00A42DC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A42DC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12 </w:t>
            </w:r>
            <w:r w:rsidRPr="00A42DC3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22810" w:rsidRPr="00A42DC3" w:rsidRDefault="005B79D0" w:rsidP="00A42DC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A42DC3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22810" w:rsidRPr="00A42DC3" w:rsidRDefault="005B79D0" w:rsidP="00A42DC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13,64</w:t>
            </w:r>
            <w:r w:rsidRPr="00A42DC3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B22810" w:rsidRPr="00A42DC3" w:rsidRDefault="00B22810" w:rsidP="00A42DC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A42DC3">
              <w:rPr>
                <w:rFonts w:ascii="Arial" w:hAnsi="Arial" w:cs="Arial"/>
                <w:sz w:val="24"/>
              </w:rPr>
              <w:t xml:space="preserve"> </w:t>
            </w:r>
            <w:r w:rsidR="005B79D0">
              <w:rPr>
                <w:rFonts w:ascii="Arial" w:hAnsi="Arial" w:cs="Arial"/>
                <w:sz w:val="24"/>
              </w:rPr>
              <w:t>86,36</w:t>
            </w:r>
            <w:r w:rsidR="005B79D0" w:rsidRPr="00A42DC3">
              <w:rPr>
                <w:rFonts w:ascii="Arial" w:hAnsi="Arial" w:cs="Arial"/>
                <w:sz w:val="24"/>
              </w:rPr>
              <w:t>%</w:t>
            </w:r>
          </w:p>
        </w:tc>
      </w:tr>
    </w:tbl>
    <w:p w:rsidR="005F588F" w:rsidRPr="005F588F" w:rsidRDefault="005F588F" w:rsidP="005F588F"/>
    <w:p w:rsidR="005F588F" w:rsidRDefault="005F588F" w:rsidP="005C7E99"/>
    <w:p w:rsidR="005B79D0" w:rsidRDefault="005B79D0" w:rsidP="005C7E99"/>
    <w:p w:rsidR="0039036E" w:rsidRPr="005F588F" w:rsidRDefault="0039036E" w:rsidP="005C7E99"/>
    <w:p w:rsidR="00D40AA6" w:rsidRPr="00B84E3B" w:rsidRDefault="005B79D0" w:rsidP="00B84E3B">
      <w:pPr>
        <w:pStyle w:val="NoSpacing"/>
      </w:pPr>
      <w:r>
        <w:rPr>
          <w:noProof/>
          <w:sz w:val="24"/>
        </w:rPr>
        <w:drawing>
          <wp:inline distT="0" distB="0" distL="0" distR="0">
            <wp:extent cx="6553200" cy="2419350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A6" w:rsidRPr="00B84E3B" w:rsidSect="002A1821">
      <w:headerReference w:type="default" r:id="rId8"/>
      <w:pgSz w:w="11907" w:h="16839" w:code="9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46" w:rsidRDefault="000A0B46" w:rsidP="00821B60">
      <w:pPr>
        <w:spacing w:after="0" w:line="240" w:lineRule="auto"/>
      </w:pPr>
      <w:r>
        <w:separator/>
      </w:r>
    </w:p>
  </w:endnote>
  <w:endnote w:type="continuationSeparator" w:id="1">
    <w:p w:rsidR="000A0B46" w:rsidRDefault="000A0B46" w:rsidP="0082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46" w:rsidRDefault="000A0B46" w:rsidP="00821B60">
      <w:pPr>
        <w:spacing w:after="0" w:line="240" w:lineRule="auto"/>
      </w:pPr>
      <w:r>
        <w:separator/>
      </w:r>
    </w:p>
  </w:footnote>
  <w:footnote w:type="continuationSeparator" w:id="1">
    <w:p w:rsidR="000A0B46" w:rsidRDefault="000A0B46" w:rsidP="0082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60" w:rsidRDefault="00821B60" w:rsidP="00821B6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8B8"/>
    <w:multiLevelType w:val="hybridMultilevel"/>
    <w:tmpl w:val="C69A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6CB1"/>
    <w:multiLevelType w:val="hybridMultilevel"/>
    <w:tmpl w:val="8416D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938EF"/>
    <w:multiLevelType w:val="hybridMultilevel"/>
    <w:tmpl w:val="76D2E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E3B"/>
    <w:rsid w:val="00001DA2"/>
    <w:rsid w:val="00026A0C"/>
    <w:rsid w:val="000947B0"/>
    <w:rsid w:val="000A0B46"/>
    <w:rsid w:val="001210A6"/>
    <w:rsid w:val="001244F5"/>
    <w:rsid w:val="00151776"/>
    <w:rsid w:val="00182207"/>
    <w:rsid w:val="001F4C4D"/>
    <w:rsid w:val="0025283F"/>
    <w:rsid w:val="00276654"/>
    <w:rsid w:val="002A1821"/>
    <w:rsid w:val="0034019C"/>
    <w:rsid w:val="00357517"/>
    <w:rsid w:val="0039036E"/>
    <w:rsid w:val="00395484"/>
    <w:rsid w:val="003C653C"/>
    <w:rsid w:val="004A712B"/>
    <w:rsid w:val="004C4A5A"/>
    <w:rsid w:val="004F0046"/>
    <w:rsid w:val="005A4CE2"/>
    <w:rsid w:val="005B79D0"/>
    <w:rsid w:val="005C63E8"/>
    <w:rsid w:val="005C6FFB"/>
    <w:rsid w:val="005C7E99"/>
    <w:rsid w:val="005F588F"/>
    <w:rsid w:val="00614D20"/>
    <w:rsid w:val="00651104"/>
    <w:rsid w:val="006970CE"/>
    <w:rsid w:val="006E0E0C"/>
    <w:rsid w:val="007079E1"/>
    <w:rsid w:val="00766A05"/>
    <w:rsid w:val="0078593E"/>
    <w:rsid w:val="00796A74"/>
    <w:rsid w:val="007F3B78"/>
    <w:rsid w:val="00821B60"/>
    <w:rsid w:val="00850EDD"/>
    <w:rsid w:val="008700B9"/>
    <w:rsid w:val="008B4A8B"/>
    <w:rsid w:val="008C7C66"/>
    <w:rsid w:val="008E198B"/>
    <w:rsid w:val="008F7849"/>
    <w:rsid w:val="009117EB"/>
    <w:rsid w:val="00961DF5"/>
    <w:rsid w:val="00967BB3"/>
    <w:rsid w:val="00973CC0"/>
    <w:rsid w:val="00992277"/>
    <w:rsid w:val="009A3B7E"/>
    <w:rsid w:val="009C57CD"/>
    <w:rsid w:val="00A120DD"/>
    <w:rsid w:val="00A150E3"/>
    <w:rsid w:val="00A42DC3"/>
    <w:rsid w:val="00A8072C"/>
    <w:rsid w:val="00A825FE"/>
    <w:rsid w:val="00A84EAB"/>
    <w:rsid w:val="00A8735C"/>
    <w:rsid w:val="00A94EAB"/>
    <w:rsid w:val="00AB1E14"/>
    <w:rsid w:val="00AD799F"/>
    <w:rsid w:val="00AF16E0"/>
    <w:rsid w:val="00B036B4"/>
    <w:rsid w:val="00B20FD2"/>
    <w:rsid w:val="00B22810"/>
    <w:rsid w:val="00B5716C"/>
    <w:rsid w:val="00B84E3B"/>
    <w:rsid w:val="00B85677"/>
    <w:rsid w:val="00BB78C4"/>
    <w:rsid w:val="00BC03E6"/>
    <w:rsid w:val="00C07AA5"/>
    <w:rsid w:val="00C740DC"/>
    <w:rsid w:val="00C77EC0"/>
    <w:rsid w:val="00C82FCA"/>
    <w:rsid w:val="00D07B74"/>
    <w:rsid w:val="00D26521"/>
    <w:rsid w:val="00D40AA6"/>
    <w:rsid w:val="00D67325"/>
    <w:rsid w:val="00DA5580"/>
    <w:rsid w:val="00DE37BB"/>
    <w:rsid w:val="00E15BD8"/>
    <w:rsid w:val="00E37B04"/>
    <w:rsid w:val="00E419C5"/>
    <w:rsid w:val="00E47E92"/>
    <w:rsid w:val="00E77C47"/>
    <w:rsid w:val="00E86946"/>
    <w:rsid w:val="00E90649"/>
    <w:rsid w:val="00E91748"/>
    <w:rsid w:val="00E975FA"/>
    <w:rsid w:val="00E97C66"/>
    <w:rsid w:val="00EB7BAD"/>
    <w:rsid w:val="00F94413"/>
    <w:rsid w:val="00FA2604"/>
    <w:rsid w:val="00FB7071"/>
    <w:rsid w:val="00FC3C4E"/>
    <w:rsid w:val="00FD3854"/>
    <w:rsid w:val="00FE6762"/>
    <w:rsid w:val="00FE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E3B"/>
    <w:pPr>
      <w:spacing w:after="0" w:line="240" w:lineRule="auto"/>
    </w:pPr>
  </w:style>
  <w:style w:type="table" w:styleId="TableGrid">
    <w:name w:val="Table Grid"/>
    <w:basedOn w:val="TableNormal"/>
    <w:uiPriority w:val="59"/>
    <w:rsid w:val="00B84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A55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B60"/>
  </w:style>
  <w:style w:type="paragraph" w:styleId="Footer">
    <w:name w:val="footer"/>
    <w:basedOn w:val="Normal"/>
    <w:link w:val="FooterChar"/>
    <w:uiPriority w:val="99"/>
    <w:semiHidden/>
    <w:unhideWhenUsed/>
    <w:rsid w:val="0082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</dc:creator>
  <cp:lastModifiedBy>Korisnik</cp:lastModifiedBy>
  <cp:revision>2</cp:revision>
  <dcterms:created xsi:type="dcterms:W3CDTF">2021-03-05T18:07:00Z</dcterms:created>
  <dcterms:modified xsi:type="dcterms:W3CDTF">2021-03-05T18:07:00Z</dcterms:modified>
</cp:coreProperties>
</file>